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27F09" w14:textId="77777777" w:rsidR="00C94FF0" w:rsidRDefault="00C94FF0"/>
    <w:p w14:paraId="12D1D3D3" w14:textId="662091B3" w:rsidR="00D7040D" w:rsidRPr="004B3D23" w:rsidRDefault="007176A6">
      <w:r w:rsidRPr="004B3D23">
        <w:t>Spoštovani občani.</w:t>
      </w:r>
    </w:p>
    <w:p w14:paraId="62742EED" w14:textId="77777777" w:rsidR="00EA551B" w:rsidRPr="00EA551B" w:rsidRDefault="00EA551B" w:rsidP="00EA551B">
      <w:pPr>
        <w:spacing w:line="240" w:lineRule="auto"/>
        <w:jc w:val="center"/>
      </w:pPr>
      <w:r w:rsidRPr="00EA551B">
        <w:t>Vabimo vas na</w:t>
      </w:r>
    </w:p>
    <w:p w14:paraId="1E391463" w14:textId="77777777" w:rsidR="00EA551B" w:rsidRPr="00EA551B" w:rsidRDefault="00EA551B" w:rsidP="00EA551B">
      <w:pPr>
        <w:spacing w:line="240" w:lineRule="auto"/>
        <w:jc w:val="center"/>
      </w:pPr>
    </w:p>
    <w:p w14:paraId="0ECFEF16" w14:textId="77777777" w:rsidR="00EA551B" w:rsidRPr="00EA551B" w:rsidRDefault="00EA551B" w:rsidP="00EA551B">
      <w:pPr>
        <w:spacing w:line="240" w:lineRule="auto"/>
        <w:jc w:val="center"/>
        <w:rPr>
          <w:b/>
          <w:bCs/>
          <w:color w:val="000000"/>
          <w:u w:val="single"/>
        </w:rPr>
      </w:pPr>
      <w:r w:rsidRPr="00EA551B">
        <w:rPr>
          <w:b/>
          <w:bCs/>
          <w:color w:val="000000"/>
          <w:u w:val="single"/>
        </w:rPr>
        <w:t>1. javno razpravo</w:t>
      </w:r>
    </w:p>
    <w:p w14:paraId="5A13DFA7" w14:textId="07F21C31" w:rsidR="00EA551B" w:rsidRPr="00EA551B" w:rsidRDefault="00EA551B" w:rsidP="00EA551B">
      <w:pPr>
        <w:spacing w:line="240" w:lineRule="auto"/>
        <w:jc w:val="center"/>
        <w:rPr>
          <w:b/>
          <w:bCs/>
          <w:color w:val="000000"/>
          <w:u w:val="single"/>
        </w:rPr>
      </w:pPr>
      <w:r w:rsidRPr="00EA551B">
        <w:rPr>
          <w:b/>
          <w:bCs/>
          <w:color w:val="000000"/>
          <w:u w:val="single"/>
        </w:rPr>
        <w:t xml:space="preserve">na temo priprave Občinske celostne prometne strategije Občine </w:t>
      </w:r>
      <w:r w:rsidR="009E0D21">
        <w:rPr>
          <w:b/>
          <w:bCs/>
          <w:color w:val="000000"/>
          <w:u w:val="single"/>
        </w:rPr>
        <w:t>Gorišnica</w:t>
      </w:r>
      <w:r w:rsidRPr="00EA551B">
        <w:rPr>
          <w:b/>
          <w:bCs/>
          <w:color w:val="000000"/>
          <w:u w:val="single"/>
        </w:rPr>
        <w:t xml:space="preserve"> (</w:t>
      </w:r>
      <w:proofErr w:type="spellStart"/>
      <w:r w:rsidRPr="00EA551B">
        <w:rPr>
          <w:b/>
          <w:bCs/>
          <w:color w:val="000000"/>
          <w:u w:val="single"/>
        </w:rPr>
        <w:t>OCPS</w:t>
      </w:r>
      <w:proofErr w:type="spellEnd"/>
      <w:r w:rsidRPr="00EA551B">
        <w:rPr>
          <w:b/>
          <w:bCs/>
          <w:color w:val="000000"/>
          <w:u w:val="single"/>
        </w:rPr>
        <w:t>):</w:t>
      </w:r>
    </w:p>
    <w:p w14:paraId="47780081" w14:textId="4DFC5D37" w:rsidR="00EA551B" w:rsidRPr="00EA551B" w:rsidRDefault="00EA551B" w:rsidP="00EA551B">
      <w:pPr>
        <w:pStyle w:val="Odstavekseznama"/>
        <w:spacing w:line="240" w:lineRule="auto"/>
        <w:jc w:val="center"/>
        <w:rPr>
          <w:b/>
          <w:bCs/>
          <w:color w:val="000000"/>
          <w:u w:val="single"/>
        </w:rPr>
      </w:pPr>
      <w:r w:rsidRPr="00EA551B">
        <w:rPr>
          <w:b/>
          <w:bCs/>
          <w:color w:val="000000"/>
          <w:u w:val="single"/>
        </w:rPr>
        <w:t>»</w:t>
      </w:r>
      <w:r w:rsidR="00947B96">
        <w:rPr>
          <w:b/>
          <w:bCs/>
          <w:color w:val="000000"/>
          <w:u w:val="single"/>
        </w:rPr>
        <w:t xml:space="preserve">Določitev </w:t>
      </w:r>
      <w:r w:rsidRPr="00EA551B">
        <w:rPr>
          <w:b/>
          <w:bCs/>
          <w:color w:val="000000"/>
          <w:u w:val="single"/>
        </w:rPr>
        <w:t xml:space="preserve">vizije in ciljev </w:t>
      </w:r>
      <w:proofErr w:type="spellStart"/>
      <w:r w:rsidRPr="00EA551B">
        <w:rPr>
          <w:b/>
          <w:bCs/>
          <w:color w:val="000000"/>
          <w:u w:val="single"/>
        </w:rPr>
        <w:t>OCPS</w:t>
      </w:r>
      <w:proofErr w:type="spellEnd"/>
      <w:r w:rsidRPr="00EA551B">
        <w:rPr>
          <w:b/>
          <w:bCs/>
          <w:color w:val="000000"/>
          <w:u w:val="single"/>
        </w:rPr>
        <w:t>«</w:t>
      </w:r>
    </w:p>
    <w:p w14:paraId="61B831D9" w14:textId="77777777" w:rsidR="00EA551B" w:rsidRPr="00EA551B" w:rsidRDefault="00EA551B" w:rsidP="00EA551B">
      <w:pPr>
        <w:jc w:val="both"/>
      </w:pPr>
    </w:p>
    <w:p w14:paraId="725D3BA1" w14:textId="27CB6E7C" w:rsidR="00EA551B" w:rsidRPr="00EA551B" w:rsidRDefault="00EA551B" w:rsidP="00EA551B">
      <w:pPr>
        <w:jc w:val="both"/>
      </w:pPr>
      <w:r w:rsidRPr="00EA551B">
        <w:t xml:space="preserve">V okviru priprave Občinske celostne prometne strategije, ki bo v prihodnjih letih podlaga in vodilo za izbor ukrepov s področja  prometa in trajnostne mobilnosti, vas vabimo k razpravi o viziji in ciljih razvoja prometa v Občini </w:t>
      </w:r>
      <w:r w:rsidR="009E0D21">
        <w:t>Gorišnica</w:t>
      </w:r>
      <w:r w:rsidRPr="00EA551B">
        <w:t>.</w:t>
      </w:r>
    </w:p>
    <w:p w14:paraId="7DC57B9B" w14:textId="17708CEB" w:rsidR="00EA551B" w:rsidRPr="00EA551B" w:rsidRDefault="00EA551B" w:rsidP="00EA551B">
      <w:pPr>
        <w:jc w:val="both"/>
      </w:pPr>
      <w:r w:rsidRPr="00EA551B">
        <w:t xml:space="preserve">Uvodoma bomo predstavili proces priprave strategije ter predloge vizije in ciljev. Temu bo sledil osrednji </w:t>
      </w:r>
      <w:r w:rsidR="005F0CB2">
        <w:t>d</w:t>
      </w:r>
      <w:r w:rsidRPr="00EA551B">
        <w:t xml:space="preserve">el dogodka, in sicer  razprava. Skozi razpravo bomo imeli skupaj priložnost iskati odgovore na osrednja vprašanja, kot na primer: </w:t>
      </w:r>
    </w:p>
    <w:p w14:paraId="29631119" w14:textId="77777777" w:rsidR="00EA551B" w:rsidRPr="00C94FF0" w:rsidRDefault="00EA551B" w:rsidP="00EA551B">
      <w:pPr>
        <w:jc w:val="center"/>
        <w:rPr>
          <w:b/>
          <w:bCs/>
          <w:i/>
          <w:iCs/>
          <w:color w:val="275317"/>
        </w:rPr>
      </w:pPr>
      <w:r w:rsidRPr="00C94FF0">
        <w:rPr>
          <w:b/>
          <w:bCs/>
          <w:i/>
          <w:iCs/>
          <w:color w:val="275317"/>
        </w:rPr>
        <w:t>V kakšni občini želimo živeti čez 10 let?</w:t>
      </w:r>
    </w:p>
    <w:p w14:paraId="5893A57A" w14:textId="77777777" w:rsidR="00EA551B" w:rsidRPr="00C94FF0" w:rsidRDefault="00EA551B" w:rsidP="00EA551B">
      <w:pPr>
        <w:jc w:val="center"/>
        <w:rPr>
          <w:b/>
          <w:bCs/>
          <w:i/>
          <w:iCs/>
          <w:color w:val="275317"/>
        </w:rPr>
      </w:pPr>
      <w:r w:rsidRPr="00C94FF0">
        <w:rPr>
          <w:b/>
          <w:bCs/>
          <w:i/>
          <w:iCs/>
          <w:color w:val="275317"/>
        </w:rPr>
        <w:t>Kaj spremeniti, da bomo lahko več poti opravili brez avtomobila?</w:t>
      </w:r>
    </w:p>
    <w:p w14:paraId="33401868" w14:textId="77777777" w:rsidR="00EA551B" w:rsidRPr="00C94FF0" w:rsidRDefault="00EA551B" w:rsidP="00EA551B">
      <w:pPr>
        <w:jc w:val="center"/>
        <w:rPr>
          <w:b/>
          <w:bCs/>
          <w:i/>
          <w:iCs/>
          <w:color w:val="275317"/>
        </w:rPr>
      </w:pPr>
      <w:r w:rsidRPr="00C94FF0">
        <w:rPr>
          <w:b/>
          <w:bCs/>
          <w:i/>
          <w:iCs/>
          <w:color w:val="275317"/>
        </w:rPr>
        <w:t>Ali so poti v šolo varne?</w:t>
      </w:r>
    </w:p>
    <w:p w14:paraId="3CF51484" w14:textId="562D30C9" w:rsidR="00EA551B" w:rsidRPr="00C94FF0" w:rsidRDefault="00EA551B" w:rsidP="00EA551B">
      <w:pPr>
        <w:jc w:val="both"/>
      </w:pPr>
      <w:r w:rsidRPr="00C94FF0">
        <w:t xml:space="preserve">Na podlagi vaših predlogov bomo lažje oblikovali končno vizijo razvoja prometa v občini in določili konkretnejše cilje. Sodelovanje širšega kroga občanov je ključno, saj želimo ustvariti trajnostno in celovito strategijo, ki bo služila kot temelj za razvoj mobilnosti </w:t>
      </w:r>
      <w:r w:rsidR="00E06A77" w:rsidRPr="00C94FF0">
        <w:t xml:space="preserve">v </w:t>
      </w:r>
      <w:r w:rsidRPr="00C94FF0">
        <w:t>naš</w:t>
      </w:r>
      <w:r w:rsidR="00E06A77" w:rsidRPr="00C94FF0">
        <w:t>i</w:t>
      </w:r>
      <w:r w:rsidRPr="00C94FF0">
        <w:t xml:space="preserve"> občin</w:t>
      </w:r>
      <w:r w:rsidR="00E06A77" w:rsidRPr="00C94FF0">
        <w:t>i</w:t>
      </w:r>
      <w:r w:rsidRPr="00C94FF0">
        <w:t xml:space="preserve"> v prihodnj</w:t>
      </w:r>
      <w:r w:rsidR="0062021C" w:rsidRPr="00C94FF0">
        <w:t>e</w:t>
      </w:r>
      <w:r w:rsidRPr="00C94FF0">
        <w:t>.</w:t>
      </w:r>
    </w:p>
    <w:p w14:paraId="2120D16A" w14:textId="77777777" w:rsidR="00EA551B" w:rsidRPr="00EA551B" w:rsidRDefault="00EA551B" w:rsidP="00EA551B">
      <w:pPr>
        <w:jc w:val="center"/>
      </w:pPr>
      <w:r w:rsidRPr="00EA551B">
        <w:rPr>
          <w:b/>
          <w:bCs/>
        </w:rPr>
        <w:t>Javna razprava bo potekala</w:t>
      </w:r>
      <w:r w:rsidRPr="00EA551B">
        <w:t xml:space="preserve"> </w:t>
      </w:r>
    </w:p>
    <w:p w14:paraId="4862B6BA" w14:textId="653B2BB3" w:rsidR="009A1FBE" w:rsidRDefault="00EA551B" w:rsidP="00EA551B">
      <w:pPr>
        <w:jc w:val="center"/>
        <w:rPr>
          <w:b/>
          <w:bCs/>
          <w:noProof/>
          <w:u w:val="single"/>
        </w:rPr>
      </w:pPr>
      <w:r w:rsidRPr="00FC0DF3">
        <w:rPr>
          <w:b/>
          <w:bCs/>
          <w:noProof/>
          <w:u w:val="single"/>
        </w:rPr>
        <w:t xml:space="preserve">v </w:t>
      </w:r>
      <w:r w:rsidR="009A4679" w:rsidRPr="00FC0DF3">
        <w:rPr>
          <w:b/>
          <w:bCs/>
          <w:noProof/>
          <w:u w:val="single"/>
        </w:rPr>
        <w:t>petek</w:t>
      </w:r>
      <w:r w:rsidRPr="00FC0DF3">
        <w:rPr>
          <w:b/>
          <w:bCs/>
          <w:noProof/>
          <w:u w:val="single"/>
        </w:rPr>
        <w:t>, 2</w:t>
      </w:r>
      <w:r w:rsidR="009A4679" w:rsidRPr="00FC0DF3">
        <w:rPr>
          <w:b/>
          <w:bCs/>
          <w:noProof/>
          <w:u w:val="single"/>
        </w:rPr>
        <w:t>3</w:t>
      </w:r>
      <w:r w:rsidRPr="00FC0DF3">
        <w:rPr>
          <w:b/>
          <w:bCs/>
          <w:noProof/>
          <w:u w:val="single"/>
        </w:rPr>
        <w:t xml:space="preserve">. </w:t>
      </w:r>
      <w:r w:rsidR="009A4679" w:rsidRPr="00FC0DF3">
        <w:rPr>
          <w:b/>
          <w:bCs/>
          <w:noProof/>
          <w:u w:val="single"/>
        </w:rPr>
        <w:t>januarja</w:t>
      </w:r>
      <w:r w:rsidRPr="00FC0DF3">
        <w:rPr>
          <w:b/>
          <w:bCs/>
          <w:noProof/>
          <w:u w:val="single"/>
        </w:rPr>
        <w:t xml:space="preserve"> 202</w:t>
      </w:r>
      <w:r w:rsidR="009A4679" w:rsidRPr="00FC0DF3">
        <w:rPr>
          <w:b/>
          <w:bCs/>
          <w:noProof/>
          <w:u w:val="single"/>
        </w:rPr>
        <w:t>5</w:t>
      </w:r>
      <w:r w:rsidRPr="00FC0DF3">
        <w:rPr>
          <w:b/>
          <w:bCs/>
          <w:noProof/>
          <w:u w:val="single"/>
        </w:rPr>
        <w:t>, ob 1</w:t>
      </w:r>
      <w:r w:rsidR="0062021C" w:rsidRPr="00FC0DF3">
        <w:rPr>
          <w:b/>
          <w:bCs/>
          <w:noProof/>
          <w:u w:val="single"/>
        </w:rPr>
        <w:t>7</w:t>
      </w:r>
      <w:r w:rsidRPr="00FC0DF3">
        <w:rPr>
          <w:b/>
          <w:bCs/>
          <w:noProof/>
          <w:u w:val="single"/>
        </w:rPr>
        <w:t xml:space="preserve">. uri v </w:t>
      </w:r>
      <w:r w:rsidR="00B1513B">
        <w:rPr>
          <w:b/>
          <w:bCs/>
          <w:noProof/>
          <w:u w:val="single"/>
        </w:rPr>
        <w:t xml:space="preserve">kulturni </w:t>
      </w:r>
      <w:r w:rsidR="00851E33" w:rsidRPr="00FC0DF3">
        <w:rPr>
          <w:b/>
          <w:bCs/>
          <w:noProof/>
          <w:u w:val="single"/>
        </w:rPr>
        <w:t>dvorani</w:t>
      </w:r>
      <w:r w:rsidR="00B1513B">
        <w:rPr>
          <w:b/>
          <w:bCs/>
          <w:noProof/>
          <w:u w:val="single"/>
        </w:rPr>
        <w:t xml:space="preserve"> Občine Gorišnica</w:t>
      </w:r>
      <w:r w:rsidR="00453E52" w:rsidRPr="00FC0DF3">
        <w:rPr>
          <w:b/>
          <w:bCs/>
          <w:noProof/>
          <w:u w:val="single"/>
        </w:rPr>
        <w:t>,</w:t>
      </w:r>
    </w:p>
    <w:p w14:paraId="030E9199" w14:textId="1B29565D" w:rsidR="00EA551B" w:rsidRPr="009A1FBE" w:rsidRDefault="00F12388" w:rsidP="00EA551B">
      <w:pPr>
        <w:jc w:val="center"/>
      </w:pPr>
      <w:r>
        <w:rPr>
          <w:noProof/>
        </w:rPr>
        <w:t>Gorišnica</w:t>
      </w:r>
      <w:r w:rsidR="009A1FBE" w:rsidRPr="009A1FBE">
        <w:rPr>
          <w:noProof/>
        </w:rPr>
        <w:t xml:space="preserve"> </w:t>
      </w:r>
      <w:r>
        <w:rPr>
          <w:noProof/>
        </w:rPr>
        <w:t>83 a</w:t>
      </w:r>
      <w:r w:rsidR="009A1FBE" w:rsidRPr="009A1FBE">
        <w:rPr>
          <w:noProof/>
        </w:rPr>
        <w:t>, 2</w:t>
      </w:r>
      <w:r>
        <w:rPr>
          <w:noProof/>
        </w:rPr>
        <w:t>272</w:t>
      </w:r>
      <w:r w:rsidR="008C3779">
        <w:rPr>
          <w:noProof/>
        </w:rPr>
        <w:t xml:space="preserve"> Gorišnica</w:t>
      </w:r>
      <w:r w:rsidR="00EA551B" w:rsidRPr="009A1FBE">
        <w:rPr>
          <w:noProof/>
        </w:rPr>
        <w:t>.</w:t>
      </w:r>
    </w:p>
    <w:p w14:paraId="60F45600" w14:textId="77777777" w:rsidR="00EA551B" w:rsidRPr="00EA551B" w:rsidRDefault="00EA551B" w:rsidP="00EA551B">
      <w:pPr>
        <w:jc w:val="both"/>
      </w:pPr>
      <w:r w:rsidRPr="00EA551B">
        <w:t>Veselimo se srečanja z vami in skupnega dela za trajnostno prihodnost naše občine.</w:t>
      </w:r>
    </w:p>
    <w:p w14:paraId="049FD912" w14:textId="77777777" w:rsidR="00EA551B" w:rsidRPr="00EA551B" w:rsidRDefault="00EA551B" w:rsidP="00EA551B">
      <w:pPr>
        <w:jc w:val="both"/>
      </w:pPr>
      <w:r w:rsidRPr="00EA551B">
        <w:t>S spoštovanjem,</w:t>
      </w:r>
    </w:p>
    <w:p w14:paraId="035727B0" w14:textId="0C97FF3F" w:rsidR="00EA551B" w:rsidRPr="00EA551B" w:rsidRDefault="00B0057E" w:rsidP="00EA551B">
      <w:pPr>
        <w:ind w:left="7080"/>
        <w:jc w:val="both"/>
      </w:pPr>
      <w:r>
        <w:t>Borut Kolar</w:t>
      </w:r>
      <w:r w:rsidR="00EA551B" w:rsidRPr="00EA551B">
        <w:t>, župan</w:t>
      </w:r>
    </w:p>
    <w:p w14:paraId="07C58B82" w14:textId="77777777" w:rsidR="00EA551B" w:rsidRDefault="00EA551B"/>
    <w:sectPr w:rsidR="00EA551B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E5185" w14:textId="77777777" w:rsidR="004222BD" w:rsidRDefault="004222BD" w:rsidP="002536A8">
      <w:pPr>
        <w:spacing w:after="0" w:line="240" w:lineRule="auto"/>
      </w:pPr>
      <w:r>
        <w:separator/>
      </w:r>
    </w:p>
  </w:endnote>
  <w:endnote w:type="continuationSeparator" w:id="0">
    <w:p w14:paraId="5422D60F" w14:textId="77777777" w:rsidR="004222BD" w:rsidRDefault="004222BD" w:rsidP="00253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C774C" w14:textId="4A27E7A5" w:rsidR="00680911" w:rsidRDefault="00EF197A">
    <w:pPr>
      <w:pStyle w:val="Noga"/>
    </w:pPr>
    <w:r>
      <w:rPr>
        <w:rFonts w:ascii="Times New Roman" w:hAnsi="Times New Roman" w:cs="Times New Roman"/>
        <w:noProof/>
        <w:kern w:val="0"/>
        <w:lang w:eastAsia="sl-SI"/>
        <w14:ligatures w14:val="none"/>
      </w:rPr>
      <w:drawing>
        <wp:anchor distT="0" distB="0" distL="114300" distR="114300" simplePos="0" relativeHeight="251661312" behindDoc="0" locked="0" layoutInCell="1" allowOverlap="1" wp14:anchorId="4AECDDAD" wp14:editId="77EE93FB">
          <wp:simplePos x="0" y="0"/>
          <wp:positionH relativeFrom="margin">
            <wp:align>left</wp:align>
          </wp:positionH>
          <wp:positionV relativeFrom="paragraph">
            <wp:posOffset>-67945</wp:posOffset>
          </wp:positionV>
          <wp:extent cx="3061314" cy="312405"/>
          <wp:effectExtent l="0" t="0" r="0" b="0"/>
          <wp:wrapNone/>
          <wp:docPr id="53211747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1314" cy="312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kern w:val="0"/>
        <w:lang w:eastAsia="sl-SI"/>
        <w14:ligatures w14:val="none"/>
      </w:rPr>
      <w:drawing>
        <wp:anchor distT="0" distB="0" distL="114300" distR="114300" simplePos="0" relativeHeight="251662336" behindDoc="0" locked="0" layoutInCell="1" allowOverlap="1" wp14:anchorId="50F17708" wp14:editId="28B21537">
          <wp:simplePos x="0" y="0"/>
          <wp:positionH relativeFrom="margin">
            <wp:posOffset>3860800</wp:posOffset>
          </wp:positionH>
          <wp:positionV relativeFrom="paragraph">
            <wp:posOffset>-182245</wp:posOffset>
          </wp:positionV>
          <wp:extent cx="1896169" cy="485140"/>
          <wp:effectExtent l="0" t="0" r="8890" b="0"/>
          <wp:wrapNone/>
          <wp:docPr id="1718263854" name="Picture 4" descr="A logo of a european unio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8263854" name="Picture 4" descr="A logo of a european union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0708" b="30708"/>
                  <a:stretch>
                    <a:fillRect/>
                  </a:stretch>
                </pic:blipFill>
                <pic:spPr bwMode="auto">
                  <a:xfrm>
                    <a:off x="0" y="0"/>
                    <a:ext cx="1896169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CC61F" w14:textId="77777777" w:rsidR="004222BD" w:rsidRDefault="004222BD" w:rsidP="002536A8">
      <w:pPr>
        <w:spacing w:after="0" w:line="240" w:lineRule="auto"/>
      </w:pPr>
      <w:r>
        <w:separator/>
      </w:r>
    </w:p>
  </w:footnote>
  <w:footnote w:type="continuationSeparator" w:id="0">
    <w:p w14:paraId="72404702" w14:textId="77777777" w:rsidR="004222BD" w:rsidRDefault="004222BD" w:rsidP="00253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4C419" w14:textId="713B379C" w:rsidR="00EF197A" w:rsidRDefault="00352452">
    <w:pPr>
      <w:pStyle w:val="Glava"/>
    </w:pPr>
    <w:r w:rsidRPr="00352452">
      <w:rPr>
        <w:noProof/>
      </w:rPr>
      <w:drawing>
        <wp:anchor distT="0" distB="0" distL="114300" distR="114300" simplePos="0" relativeHeight="251663360" behindDoc="0" locked="0" layoutInCell="1" allowOverlap="1" wp14:anchorId="6C3EC0DE" wp14:editId="07D162B2">
          <wp:simplePos x="0" y="0"/>
          <wp:positionH relativeFrom="margin">
            <wp:align>center</wp:align>
          </wp:positionH>
          <wp:positionV relativeFrom="paragraph">
            <wp:posOffset>7292</wp:posOffset>
          </wp:positionV>
          <wp:extent cx="1418239" cy="912606"/>
          <wp:effectExtent l="0" t="0" r="0" b="1905"/>
          <wp:wrapThrough wrapText="bothSides">
            <wp:wrapPolygon edited="0">
              <wp:start x="0" y="0"/>
              <wp:lineTo x="0" y="21194"/>
              <wp:lineTo x="21184" y="21194"/>
              <wp:lineTo x="21184" y="0"/>
              <wp:lineTo x="0" y="0"/>
            </wp:wrapPolygon>
          </wp:wrapThrough>
          <wp:docPr id="1357578457" name="Slika 1" descr="Slika, ki vsebuje besede besedilo, pisava, logotip, grafik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7578457" name="Slika 1" descr="Slika, ki vsebuje besede besedilo, pisava, logotip, grafika&#10;&#10;Opis je samodejno ustvarj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8239" cy="912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4F7D1F" w14:textId="37A933F6" w:rsidR="00EF197A" w:rsidRDefault="00EF197A">
    <w:pPr>
      <w:pStyle w:val="Glava"/>
    </w:pPr>
  </w:p>
  <w:p w14:paraId="3205B06F" w14:textId="6AEA5EA6" w:rsidR="00EF197A" w:rsidRDefault="00EF197A">
    <w:pPr>
      <w:pStyle w:val="Glava"/>
    </w:pPr>
  </w:p>
  <w:p w14:paraId="40BBB45C" w14:textId="21BE996A" w:rsidR="00EF197A" w:rsidRDefault="00EF197A">
    <w:pPr>
      <w:pStyle w:val="Glava"/>
    </w:pPr>
  </w:p>
  <w:p w14:paraId="4D3EA281" w14:textId="478E3830" w:rsidR="002536A8" w:rsidRPr="002536A8" w:rsidRDefault="002536A8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A6"/>
    <w:rsid w:val="00023B27"/>
    <w:rsid w:val="00025D2B"/>
    <w:rsid w:val="00054799"/>
    <w:rsid w:val="0009698C"/>
    <w:rsid w:val="0014170E"/>
    <w:rsid w:val="001558FE"/>
    <w:rsid w:val="002536A8"/>
    <w:rsid w:val="002805A4"/>
    <w:rsid w:val="00297E2B"/>
    <w:rsid w:val="002C5407"/>
    <w:rsid w:val="00324E88"/>
    <w:rsid w:val="00352452"/>
    <w:rsid w:val="003C011D"/>
    <w:rsid w:val="00401E9C"/>
    <w:rsid w:val="0040712F"/>
    <w:rsid w:val="00412028"/>
    <w:rsid w:val="004222BD"/>
    <w:rsid w:val="00440CE7"/>
    <w:rsid w:val="00453E52"/>
    <w:rsid w:val="004705C8"/>
    <w:rsid w:val="004B3D23"/>
    <w:rsid w:val="00523377"/>
    <w:rsid w:val="005F0CB2"/>
    <w:rsid w:val="0062021C"/>
    <w:rsid w:val="00680911"/>
    <w:rsid w:val="006C53AF"/>
    <w:rsid w:val="006D7123"/>
    <w:rsid w:val="00704A63"/>
    <w:rsid w:val="007176A6"/>
    <w:rsid w:val="00782AF8"/>
    <w:rsid w:val="008402B7"/>
    <w:rsid w:val="00851E33"/>
    <w:rsid w:val="008C3779"/>
    <w:rsid w:val="008C4203"/>
    <w:rsid w:val="00906710"/>
    <w:rsid w:val="00947B96"/>
    <w:rsid w:val="0099617D"/>
    <w:rsid w:val="009A1FBE"/>
    <w:rsid w:val="009A4679"/>
    <w:rsid w:val="009B398E"/>
    <w:rsid w:val="009C7EC2"/>
    <w:rsid w:val="009D5DFB"/>
    <w:rsid w:val="009E0D21"/>
    <w:rsid w:val="00A322C0"/>
    <w:rsid w:val="00A353DA"/>
    <w:rsid w:val="00AA5D6E"/>
    <w:rsid w:val="00B0057E"/>
    <w:rsid w:val="00B1513B"/>
    <w:rsid w:val="00B53473"/>
    <w:rsid w:val="00B91438"/>
    <w:rsid w:val="00BD7158"/>
    <w:rsid w:val="00BD7AAC"/>
    <w:rsid w:val="00C4754B"/>
    <w:rsid w:val="00C55A26"/>
    <w:rsid w:val="00C94FF0"/>
    <w:rsid w:val="00C96DF6"/>
    <w:rsid w:val="00CD3176"/>
    <w:rsid w:val="00CD5A9E"/>
    <w:rsid w:val="00D21921"/>
    <w:rsid w:val="00D34334"/>
    <w:rsid w:val="00D7040D"/>
    <w:rsid w:val="00D95837"/>
    <w:rsid w:val="00DA3772"/>
    <w:rsid w:val="00DD70D3"/>
    <w:rsid w:val="00DF491B"/>
    <w:rsid w:val="00E06A77"/>
    <w:rsid w:val="00E56334"/>
    <w:rsid w:val="00EA551B"/>
    <w:rsid w:val="00EF197A"/>
    <w:rsid w:val="00F12388"/>
    <w:rsid w:val="00F16542"/>
    <w:rsid w:val="00F16EC0"/>
    <w:rsid w:val="00F2608E"/>
    <w:rsid w:val="00F33D65"/>
    <w:rsid w:val="00F86452"/>
    <w:rsid w:val="00F876CA"/>
    <w:rsid w:val="00FC0DF3"/>
    <w:rsid w:val="00FC5475"/>
    <w:rsid w:val="00FF0DAA"/>
    <w:rsid w:val="5E2A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D0C4974"/>
  <w15:chartTrackingRefBased/>
  <w15:docId w15:val="{57210FBD-E15A-4902-8F4E-472DEED15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717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717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717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717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717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717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717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717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717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717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717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717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7176A6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7176A6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7176A6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7176A6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7176A6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7176A6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717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717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717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717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717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7176A6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7176A6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7176A6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717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7176A6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7176A6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717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7176A6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176A6"/>
    <w:rPr>
      <w:color w:val="605E5C"/>
      <w:shd w:val="clear" w:color="auto" w:fill="E1DFDD"/>
    </w:rPr>
  </w:style>
  <w:style w:type="paragraph" w:styleId="Glava">
    <w:name w:val="header"/>
    <w:aliases w:val="E-PVO-glava,Glava1"/>
    <w:basedOn w:val="Navaden"/>
    <w:link w:val="GlavaZnak"/>
    <w:uiPriority w:val="99"/>
    <w:unhideWhenUsed/>
    <w:rsid w:val="00253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E-PVO-glava Znak,Glava1 Znak"/>
    <w:basedOn w:val="Privzetapisavaodstavka"/>
    <w:link w:val="Glava"/>
    <w:uiPriority w:val="99"/>
    <w:rsid w:val="002536A8"/>
  </w:style>
  <w:style w:type="paragraph" w:styleId="Noga">
    <w:name w:val="footer"/>
    <w:basedOn w:val="Navaden"/>
    <w:link w:val="NogaZnak"/>
    <w:uiPriority w:val="99"/>
    <w:unhideWhenUsed/>
    <w:rsid w:val="00253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536A8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9D5DFB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9D5DFB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9D5DFB"/>
    <w:rPr>
      <w:vertAlign w:val="superscript"/>
    </w:rPr>
  </w:style>
  <w:style w:type="character" w:styleId="SledenaHiperpovezava">
    <w:name w:val="FollowedHyperlink"/>
    <w:basedOn w:val="Privzetapisavaodstavka"/>
    <w:uiPriority w:val="99"/>
    <w:semiHidden/>
    <w:unhideWhenUsed/>
    <w:rsid w:val="004705C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0CF5E-8040-4E6E-B60A-0533C4F55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201</Words>
  <Characters>1121</Characters>
  <Application>Microsoft Office Word</Application>
  <DocSecurity>0</DocSecurity>
  <Lines>27</Lines>
  <Paragraphs>17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Dimitar Novakovski</dc:creator>
  <cp:keywords/>
  <dc:description/>
  <cp:lastModifiedBy>Til Egidij Toplak</cp:lastModifiedBy>
  <cp:revision>31</cp:revision>
  <dcterms:created xsi:type="dcterms:W3CDTF">2024-09-18T12:07:00Z</dcterms:created>
  <dcterms:modified xsi:type="dcterms:W3CDTF">2026-04-07T10:07:00Z</dcterms:modified>
</cp:coreProperties>
</file>